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949" w:rsidRDefault="00B62949" w:rsidP="00B62949">
      <w:pPr>
        <w:spacing w:after="15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bookmarkStart w:id="0" w:name="_GoBack"/>
      <w:bookmarkEnd w:id="0"/>
      <w:r w:rsidRPr="00B3689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Графики динамического наблюдения за территорией Кировского района по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отдельным </w:t>
      </w:r>
      <w:r w:rsidRPr="00B3689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показателям социально-гигиенического мониторинга, интегрированного с наблюдениями по косвенным показателям программ достижения показателей ЦУР до 2030 года, делегированных санитарно-эпидемиологической службе</w:t>
      </w:r>
    </w:p>
    <w:p w:rsidR="00B62949" w:rsidRDefault="00B62949" w:rsidP="00951F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2949" w:rsidRDefault="005A34A5" w:rsidP="00951F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B62949" w:rsidRDefault="00DD2AAE" w:rsidP="00951F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Показатель </w:t>
      </w:r>
      <w:r w:rsidRPr="00DD2A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З.а.1.1. «Распространенность употребления табака лицами в возрасте 16 лет и старше (процент)».</w:t>
      </w:r>
    </w:p>
    <w:p w:rsidR="00B62949" w:rsidRDefault="00B62949" w:rsidP="00951F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7243" w:rsidRDefault="00FF7243" w:rsidP="001700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7243" w:rsidRDefault="00FF7243" w:rsidP="001700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667375" cy="3200400"/>
            <wp:effectExtent l="0" t="0" r="9525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951FBF" w:rsidRDefault="00951FBF" w:rsidP="00951FBF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D2AAE" w:rsidRPr="00951FBF" w:rsidRDefault="00DD2AAE" w:rsidP="00DD2A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1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Показатель 3.3.1: «Число новых заражений ВИЧ на 1000 неинфицированных»</w:t>
      </w:r>
    </w:p>
    <w:p w:rsidR="00FF7243" w:rsidRDefault="00FF7243" w:rsidP="001700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2AAE" w:rsidRDefault="00DD2AAE" w:rsidP="00DD2AAE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7243" w:rsidRPr="00170052" w:rsidRDefault="00FF7243" w:rsidP="001700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FF7243" w:rsidRPr="00170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664"/>
    <w:rsid w:val="00170052"/>
    <w:rsid w:val="00287EDA"/>
    <w:rsid w:val="002A501E"/>
    <w:rsid w:val="00491479"/>
    <w:rsid w:val="004C6245"/>
    <w:rsid w:val="0059047C"/>
    <w:rsid w:val="005A34A5"/>
    <w:rsid w:val="005F30AD"/>
    <w:rsid w:val="0064413E"/>
    <w:rsid w:val="007F0D24"/>
    <w:rsid w:val="00803EBC"/>
    <w:rsid w:val="00811B99"/>
    <w:rsid w:val="00893664"/>
    <w:rsid w:val="008B0338"/>
    <w:rsid w:val="00951FBF"/>
    <w:rsid w:val="00B62949"/>
    <w:rsid w:val="00C17E3B"/>
    <w:rsid w:val="00C75BA5"/>
    <w:rsid w:val="00DD2AAE"/>
    <w:rsid w:val="00FF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9D420E-9A09-4A3C-94A2-F4B450360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04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0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04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Лист1!$A$2:$A$10</c:f>
              <c:numCache>
                <c:formatCode>General</c:formatCode>
                <c:ptCount val="9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  <c:pt idx="7">
                  <c:v>2024</c:v>
                </c:pt>
                <c:pt idx="8">
                  <c:v>2025</c:v>
                </c:pt>
              </c:numCache>
            </c:num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26.2</c:v>
                </c:pt>
                <c:pt idx="1">
                  <c:v>25.9</c:v>
                </c:pt>
                <c:pt idx="2">
                  <c:v>25.9</c:v>
                </c:pt>
                <c:pt idx="3">
                  <c:v>25.5</c:v>
                </c:pt>
                <c:pt idx="4">
                  <c:v>26.6</c:v>
                </c:pt>
                <c:pt idx="5">
                  <c:v>26.7</c:v>
                </c:pt>
                <c:pt idx="6">
                  <c:v>25.4</c:v>
                </c:pt>
                <c:pt idx="7">
                  <c:v>24.4</c:v>
                </c:pt>
                <c:pt idx="8">
                  <c:v>24.5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3B9-47CC-BD4E-D5CB19135D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33725192"/>
        <c:axId val="433722240"/>
      </c:lineChart>
      <c:catAx>
        <c:axId val="4337251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3722240"/>
        <c:crosses val="autoZero"/>
        <c:auto val="1"/>
        <c:lblAlgn val="ctr"/>
        <c:lblOffset val="100"/>
        <c:noMultiLvlLbl val="0"/>
      </c:catAx>
      <c:valAx>
        <c:axId val="4337222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337251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Кировский район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Лист1!$A$2:$A$12</c:f>
              <c:strCache>
                <c:ptCount val="11"/>
                <c:pt idx="0">
                  <c:v>2015 год</c:v>
                </c:pt>
                <c:pt idx="1">
                  <c:v>2016 год</c:v>
                </c:pt>
                <c:pt idx="2">
                  <c:v>2017 год</c:v>
                </c:pt>
                <c:pt idx="3">
                  <c:v>2018 год</c:v>
                </c:pt>
                <c:pt idx="4">
                  <c:v>2019 год</c:v>
                </c:pt>
                <c:pt idx="5">
                  <c:v>2020 год</c:v>
                </c:pt>
                <c:pt idx="6">
                  <c:v>2021 год</c:v>
                </c:pt>
                <c:pt idx="7">
                  <c:v>2022 год</c:v>
                </c:pt>
                <c:pt idx="8">
                  <c:v>2023 год</c:v>
                </c:pt>
                <c:pt idx="9">
                  <c:v>2024 год</c:v>
                </c:pt>
                <c:pt idx="10">
                  <c:v>2025 год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0.24</c:v>
                </c:pt>
                <c:pt idx="1">
                  <c:v>0.56000000000000005</c:v>
                </c:pt>
                <c:pt idx="2">
                  <c:v>0.71</c:v>
                </c:pt>
                <c:pt idx="3">
                  <c:v>0.42</c:v>
                </c:pt>
                <c:pt idx="4">
                  <c:v>0.74</c:v>
                </c:pt>
                <c:pt idx="5">
                  <c:v>0.21</c:v>
                </c:pt>
                <c:pt idx="6">
                  <c:v>0.28000000000000003</c:v>
                </c:pt>
                <c:pt idx="7">
                  <c:v>0.17</c:v>
                </c:pt>
                <c:pt idx="8">
                  <c:v>0.15</c:v>
                </c:pt>
                <c:pt idx="9">
                  <c:v>0.15</c:v>
                </c:pt>
                <c:pt idx="10">
                  <c:v>0.13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EB5-434E-819C-1CCAB9E8EB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1083904"/>
        <c:axId val="71085440"/>
      </c:lineChart>
      <c:catAx>
        <c:axId val="710839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71085440"/>
        <c:crosses val="autoZero"/>
        <c:auto val="1"/>
        <c:lblAlgn val="ctr"/>
        <c:lblOffset val="100"/>
        <c:noMultiLvlLbl val="0"/>
      </c:catAx>
      <c:valAx>
        <c:axId val="710854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108390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ЦГиЭ</cp:lastModifiedBy>
  <cp:revision>2</cp:revision>
  <cp:lastPrinted>2026-09-30T08:50:00Z</cp:lastPrinted>
  <dcterms:created xsi:type="dcterms:W3CDTF">2026-09-30T10:16:00Z</dcterms:created>
  <dcterms:modified xsi:type="dcterms:W3CDTF">2026-09-30T10:16:00Z</dcterms:modified>
</cp:coreProperties>
</file>